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60BB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60BB1" w:rsidRPr="00B60BB1">
        <w:rPr>
          <w:rStyle w:val="a9"/>
        </w:rPr>
        <w:t>Общество с ограниченной ответственностью "ГК Фьюжен Менеджмент"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3118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063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3118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063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3118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063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60BB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60BB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Pr="00F06873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Горшечное Курская обл, пгт Горшечное, ул.Железнодорожная, д.22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Pr="00F06873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Pr="00F06873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Су-шеф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Дирекция г.Липецк, ул.Космонавтов, д.41, оф.401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ШБС №1  г.Лебедянь, ул.Антонова, д.14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ШБС №3 г.Лебедянь, ул.Школьная, д.17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22-1А (22А)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23-1А (23А)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ШРС №1 начальная г.Лебедянь, ул.Мира, д.9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ШРС №1  Слобода Покрово-Казацкая, ул.Серединка, д.59-а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ШРС №2 Корпус №1 г.Лебедянь, ул.Ленина, д.4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 xml:space="preserve">ШРС №2 Корпус №2  </w:t>
            </w:r>
            <w:r w:rsidRPr="00B60BB1">
              <w:rPr>
                <w:b/>
                <w:sz w:val="18"/>
                <w:szCs w:val="18"/>
              </w:rPr>
              <w:lastRenderedPageBreak/>
              <w:t>г.Лебедянь, ул.Интернациональная, д.18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 г.Елец, ул.Советская, д.121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№10 г.Елец, ул.Юбилейная, д.7-А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42-1А (42А)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№11 г.Елец, ул.Радиотехническая, д.3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№12 г.Елец, мкр.Александровский, д.15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49-1А (49А)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51-1А (51А)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№15 г.Липецк, ул.Торговая, д.14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Повар-бригадир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№15 г.Елец, ул.Мира, д.83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№17 г.Елец, ул.А.Оборотова, д.4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№23 г.Елец, ул.Известковая, д.71а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№23 Корпус№1  г.Елец, ул.Вермишева, д.1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№24 г.Елец, ул.Ефремовская, д.1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№5 г.Елец, ул.Спутников, д.9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78-1А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78-2А (78А)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79-1А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79-2А (79А)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80-1А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80-2А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80-3А (80А)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81-1А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81-2А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81-3А (81А)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№8 г.Елец, ул.Гайтеровой, д.1-А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№97 г.Елец, ул.Клубная, д.10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90-1А (90А)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91-1А (91А)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№19 VIII Вида г.Елец, ул.М.Горького, д.113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№1,корп.1,  г.Елец, ул.Профинтерна, д.2а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97-1А (97А)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№1,корп.2,  г.Елец, 3-й Ламской переулок, 43а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№15, корп 1, г.Елец, ул.Мира, д.94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№17, корп.1,  г.Елец, ул.Рязано-Уральская, д.43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№17, корп.2,  г.Елец, ул.Первая-Верхняя, д.17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b/>
                <w:sz w:val="18"/>
                <w:szCs w:val="18"/>
              </w:rPr>
            </w:pPr>
            <w:r w:rsidRPr="00B60BB1">
              <w:rPr>
                <w:b/>
                <w:sz w:val="18"/>
                <w:szCs w:val="18"/>
              </w:rPr>
              <w:t>ШСС №8, корп.2, г.Елец, ул.Ефремовская, д.1  (ЛФ)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60BB1" w:rsidRPr="00F06873" w:rsidTr="004654AF">
        <w:tc>
          <w:tcPr>
            <w:tcW w:w="959" w:type="dxa"/>
            <w:shd w:val="clear" w:color="auto" w:fill="auto"/>
            <w:vAlign w:val="center"/>
          </w:tcPr>
          <w:p w:rsid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60BB1" w:rsidRPr="00B60BB1" w:rsidRDefault="00B60BB1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60BB1" w:rsidRDefault="00B60BB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DC7699">
        <w:rPr>
          <w:rStyle w:val="a9"/>
        </w:rPr>
        <w:t>30.04.2021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B1" w:rsidRDefault="00B60BB1" w:rsidP="00B60BB1">
      <w:r>
        <w:separator/>
      </w:r>
    </w:p>
  </w:endnote>
  <w:endnote w:type="continuationSeparator" w:id="0">
    <w:p w:rsidR="00B60BB1" w:rsidRDefault="00B60BB1" w:rsidP="00B60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B1" w:rsidRDefault="00B60BB1" w:rsidP="00B60BB1">
      <w:r>
        <w:separator/>
      </w:r>
    </w:p>
  </w:footnote>
  <w:footnote w:type="continuationSeparator" w:id="0">
    <w:p w:rsidR="00B60BB1" w:rsidRDefault="00B60BB1" w:rsidP="00B60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9"/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; 404111, г. Волжский, ул. Молодежная, д. 30а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Общество с ограниченной ответственностью &quot;ГК Фьюжен Менеджмент&quot;"/>
    <w:docVar w:name="doc_name" w:val="Документ29"/>
    <w:docVar w:name="doc_type" w:val="5"/>
    <w:docVar w:name="fill_date" w:val="30.04.2021"/>
    <w:docVar w:name="org_guid" w:val="820D3180FD6E4B0CAC2048D7A922E49B"/>
    <w:docVar w:name="org_id" w:val="3"/>
    <w:docVar w:name="org_name" w:val="     "/>
    <w:docVar w:name="pers_guids" w:val="DE44C5C80F64411185FA80C2435BFDE6@007-386-930 63"/>
    <w:docVar w:name="pers_snils" w:val="DE44C5C80F64411185FA80C2435BFDE6@007-386-930 63"/>
    <w:docVar w:name="pred_dolg" w:val="Главный инженер"/>
    <w:docVar w:name="pred_fio" w:val="Студенкин Д.В."/>
    <w:docVar w:name="rbtd_adr" w:val="     "/>
    <w:docVar w:name="rbtd_name" w:val="Общество с ограниченной ответственностью &quot;ГК Фьюжен Менеджмент&quot;"/>
    <w:docVar w:name="step_test" w:val="6"/>
    <w:docVar w:name="sv_docs" w:val="1"/>
  </w:docVars>
  <w:rsids>
    <w:rsidRoot w:val="00B60BB1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60BB1"/>
    <w:rsid w:val="00B874F5"/>
    <w:rsid w:val="00BA560A"/>
    <w:rsid w:val="00C0355B"/>
    <w:rsid w:val="00C03A79"/>
    <w:rsid w:val="00C93056"/>
    <w:rsid w:val="00CA2E96"/>
    <w:rsid w:val="00CD2568"/>
    <w:rsid w:val="00D11966"/>
    <w:rsid w:val="00DC0F74"/>
    <w:rsid w:val="00DC1A91"/>
    <w:rsid w:val="00DC7699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DDECEAF-0C9C-4B73-9A70-9680F5D7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60BB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60BB1"/>
    <w:rPr>
      <w:sz w:val="24"/>
    </w:rPr>
  </w:style>
  <w:style w:type="paragraph" w:styleId="ad">
    <w:name w:val="footer"/>
    <w:basedOn w:val="a"/>
    <w:link w:val="ae"/>
    <w:rsid w:val="00B60BB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60BB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6</Pages>
  <Words>2073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Слава</dc:creator>
  <cp:lastModifiedBy>Симаков Сергей</cp:lastModifiedBy>
  <cp:revision>2</cp:revision>
  <dcterms:created xsi:type="dcterms:W3CDTF">2021-05-21T12:04:00Z</dcterms:created>
  <dcterms:modified xsi:type="dcterms:W3CDTF">2021-05-21T12:04:00Z</dcterms:modified>
</cp:coreProperties>
</file>